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BF74C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BF74C7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74C7">
        <w:rPr>
          <w:rFonts w:ascii="Times New Roman" w:hAnsi="Times New Roman" w:cs="Times New Roman"/>
          <w:b/>
          <w:sz w:val="20"/>
          <w:szCs w:val="20"/>
        </w:rPr>
        <w:t>Никитина М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BF74C7">
        <w:rPr>
          <w:rFonts w:ascii="Times New Roman" w:hAnsi="Times New Roman" w:cs="Times New Roman"/>
          <w:b/>
          <w:sz w:val="20"/>
          <w:szCs w:val="20"/>
        </w:rPr>
        <w:t>В</w:t>
      </w:r>
      <w:r w:rsidR="00A3589D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BF74C7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 Михаил Викторович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140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140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140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7372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F7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D29EE" w:rsidRPr="00E775E2" w:rsidTr="00140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BF74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F74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F74C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D29EE" w:rsidRPr="00E775E2" w:rsidTr="00140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95A09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72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74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1400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1400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2ED" w:rsidRDefault="007372ED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07A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7372ED"/>
    <w:rsid w:val="00845A13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BF74C7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317B-F716-4351-A9B5-513ACBC0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2025-01-30T12:41:00Z</cp:lastPrinted>
  <dcterms:created xsi:type="dcterms:W3CDTF">2025-02-24T06:49:00Z</dcterms:created>
  <dcterms:modified xsi:type="dcterms:W3CDTF">2025-02-24T06:50:00Z</dcterms:modified>
</cp:coreProperties>
</file>